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F47" w:rsidRPr="004118E0" w:rsidRDefault="00412F47" w:rsidP="00412F47">
      <w:pPr>
        <w:ind w:right="-694"/>
        <w:jc w:val="center"/>
        <w:rPr>
          <w:rFonts w:ascii="Arial" w:hAnsi="Arial" w:cs="Arial"/>
          <w:b/>
          <w:sz w:val="22"/>
          <w:szCs w:val="22"/>
          <w:highlight w:val="yellow"/>
          <w:lang w:val="mk-MK"/>
        </w:rPr>
      </w:pPr>
    </w:p>
    <w:p w:rsidR="00412F47" w:rsidRPr="00E05DB0" w:rsidRDefault="00412F47" w:rsidP="00412F47">
      <w:pPr>
        <w:ind w:right="-694"/>
        <w:jc w:val="center"/>
        <w:rPr>
          <w:rFonts w:asciiTheme="majorHAnsi" w:hAnsiTheme="majorHAnsi" w:cs="Arial"/>
          <w:b/>
          <w:i/>
          <w:sz w:val="28"/>
          <w:szCs w:val="28"/>
          <w:lang w:val="mk-MK"/>
        </w:rPr>
      </w:pPr>
      <w:r w:rsidRPr="00E05DB0">
        <w:rPr>
          <w:rFonts w:asciiTheme="majorHAnsi" w:hAnsiTheme="majorHAnsi" w:cs="Arial"/>
          <w:b/>
          <w:i/>
          <w:sz w:val="28"/>
          <w:szCs w:val="28"/>
          <w:lang w:val="mk-MK"/>
        </w:rPr>
        <w:t>БАРАЊЕ ЗА НАДОМЕСТ НА ШТЕТА НА КОМПЈУТЕРИ</w:t>
      </w:r>
    </w:p>
    <w:p w:rsidR="00412F47" w:rsidRPr="00E05DB0" w:rsidRDefault="00412F47" w:rsidP="00412F47">
      <w:pPr>
        <w:ind w:right="-694"/>
        <w:rPr>
          <w:rFonts w:ascii="Arial" w:hAnsi="Arial" w:cs="Arial"/>
          <w:lang w:val="mk-MK"/>
        </w:rPr>
      </w:pPr>
    </w:p>
    <w:p w:rsidR="00412F47" w:rsidRPr="00E05DB0" w:rsidRDefault="00F53141" w:rsidP="00412F47">
      <w:pPr>
        <w:ind w:left="-720" w:right="-694"/>
        <w:jc w:val="center"/>
        <w:rPr>
          <w:rFonts w:ascii="Arial" w:hAnsi="Arial" w:cs="Arial"/>
          <w:b/>
          <w:bCs/>
          <w:sz w:val="22"/>
          <w:szCs w:val="22"/>
          <w:lang w:val="mk-MK"/>
        </w:rPr>
      </w:pPr>
      <w:r w:rsidRPr="00F53141">
        <w:rPr>
          <w:rFonts w:ascii="Arial" w:hAnsi="Arial" w:cs="Arial"/>
          <w:sz w:val="22"/>
          <w:szCs w:val="22"/>
        </w:rPr>
        <w:fldChar w:fldCharType="begin">
          <w:ffData>
            <w:name w:val="Check1"/>
            <w:enabled/>
            <w:calcOnExit w:val="0"/>
            <w:checkBox>
              <w:sizeAuto/>
              <w:default w:val="0"/>
            </w:checkBox>
          </w:ffData>
        </w:fldChar>
      </w:r>
      <w:bookmarkStart w:id="0" w:name="Check1"/>
      <w:r w:rsidR="00412F47" w:rsidRPr="00E05DB0">
        <w:rPr>
          <w:rFonts w:ascii="Arial" w:hAnsi="Arial" w:cs="Arial"/>
          <w:sz w:val="22"/>
          <w:szCs w:val="22"/>
          <w:lang w:val="mk-MK"/>
        </w:rPr>
        <w:instrText xml:space="preserve"> FORMCHECKBOX </w:instrText>
      </w:r>
      <w:r>
        <w:rPr>
          <w:rFonts w:ascii="Arial" w:hAnsi="Arial" w:cs="Arial"/>
          <w:sz w:val="22"/>
          <w:szCs w:val="22"/>
        </w:rPr>
      </w:r>
      <w:r>
        <w:rPr>
          <w:rFonts w:ascii="Arial" w:hAnsi="Arial" w:cs="Arial"/>
          <w:sz w:val="22"/>
          <w:szCs w:val="22"/>
        </w:rPr>
        <w:fldChar w:fldCharType="separate"/>
      </w:r>
      <w:r w:rsidRPr="00E05DB0">
        <w:rPr>
          <w:rFonts w:ascii="Arial" w:hAnsi="Arial" w:cs="Arial"/>
        </w:rPr>
        <w:fldChar w:fldCharType="end"/>
      </w:r>
      <w:bookmarkEnd w:id="0"/>
      <w:r w:rsidR="00412F47" w:rsidRPr="00E05DB0">
        <w:rPr>
          <w:rFonts w:ascii="Arial" w:hAnsi="Arial" w:cs="Arial"/>
          <w:b/>
          <w:sz w:val="22"/>
          <w:szCs w:val="22"/>
          <w:lang w:val="mk-MK"/>
        </w:rPr>
        <w:t xml:space="preserve">    ПОЖАР</w:t>
      </w:r>
      <w:r w:rsidR="00412F47" w:rsidRPr="00E05DB0">
        <w:rPr>
          <w:rFonts w:ascii="Arial" w:hAnsi="Arial" w:cs="Arial"/>
          <w:b/>
          <w:bCs/>
          <w:sz w:val="22"/>
          <w:szCs w:val="22"/>
          <w:lang w:val="mk-MK"/>
        </w:rPr>
        <w:t xml:space="preserve">     </w:t>
      </w:r>
      <w:r w:rsidRPr="00F53141">
        <w:rPr>
          <w:rFonts w:ascii="Arial" w:hAnsi="Arial" w:cs="Arial"/>
          <w:b/>
          <w:bCs/>
          <w:sz w:val="22"/>
          <w:szCs w:val="22"/>
        </w:rPr>
        <w:fldChar w:fldCharType="begin">
          <w:ffData>
            <w:name w:val="Check2"/>
            <w:enabled/>
            <w:calcOnExit w:val="0"/>
            <w:checkBox>
              <w:sizeAuto/>
              <w:default w:val="0"/>
            </w:checkBox>
          </w:ffData>
        </w:fldChar>
      </w:r>
      <w:bookmarkStart w:id="1" w:name="Check2"/>
      <w:r w:rsidR="00412F47" w:rsidRPr="00E05DB0">
        <w:rPr>
          <w:rFonts w:ascii="Arial" w:hAnsi="Arial" w:cs="Arial"/>
          <w:b/>
          <w:bCs/>
          <w:sz w:val="22"/>
          <w:szCs w:val="22"/>
          <w:lang w:val="mk-MK"/>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E05DB0">
        <w:rPr>
          <w:rFonts w:ascii="Arial" w:hAnsi="Arial" w:cs="Arial"/>
        </w:rPr>
        <w:fldChar w:fldCharType="end"/>
      </w:r>
      <w:bookmarkEnd w:id="1"/>
      <w:r w:rsidR="00412F47" w:rsidRPr="00E05DB0">
        <w:rPr>
          <w:rFonts w:ascii="Arial" w:hAnsi="Arial" w:cs="Arial"/>
          <w:b/>
          <w:bCs/>
          <w:sz w:val="22"/>
          <w:szCs w:val="22"/>
          <w:lang w:val="mk-MK"/>
        </w:rPr>
        <w:t xml:space="preserve"> ПРОВАЛНА КРАЖБА И РАЗБОЈНИШТВО   </w:t>
      </w:r>
      <w:r w:rsidRPr="00F53141">
        <w:rPr>
          <w:rFonts w:ascii="Arial" w:hAnsi="Arial" w:cs="Arial"/>
          <w:b/>
          <w:bCs/>
          <w:sz w:val="22"/>
          <w:szCs w:val="22"/>
        </w:rPr>
        <w:fldChar w:fldCharType="begin">
          <w:ffData>
            <w:name w:val="Check8"/>
            <w:enabled/>
            <w:calcOnExit w:val="0"/>
            <w:checkBox>
              <w:sizeAuto/>
              <w:default w:val="0"/>
            </w:checkBox>
          </w:ffData>
        </w:fldChar>
      </w:r>
      <w:bookmarkStart w:id="2" w:name="Check8"/>
      <w:r w:rsidR="00412F47" w:rsidRPr="00E05DB0">
        <w:rPr>
          <w:rFonts w:ascii="Arial" w:hAnsi="Arial" w:cs="Arial"/>
          <w:b/>
          <w:bCs/>
          <w:sz w:val="22"/>
          <w:szCs w:val="22"/>
          <w:lang w:val="mk-MK"/>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E05DB0">
        <w:rPr>
          <w:rFonts w:ascii="Arial" w:hAnsi="Arial" w:cs="Arial"/>
        </w:rPr>
        <w:fldChar w:fldCharType="end"/>
      </w:r>
      <w:bookmarkEnd w:id="2"/>
      <w:r w:rsidR="00412F47" w:rsidRPr="00E05DB0">
        <w:rPr>
          <w:rFonts w:ascii="Arial" w:hAnsi="Arial" w:cs="Arial"/>
          <w:b/>
          <w:bCs/>
          <w:sz w:val="22"/>
          <w:szCs w:val="22"/>
          <w:lang w:val="mk-MK"/>
        </w:rPr>
        <w:t xml:space="preserve"> КРШЕЊЕ НА МАШИНИ</w:t>
      </w:r>
    </w:p>
    <w:p w:rsidR="00412F47" w:rsidRPr="00E05DB0" w:rsidRDefault="00412F47" w:rsidP="00412F47">
      <w:pPr>
        <w:ind w:left="-720" w:right="-694"/>
        <w:rPr>
          <w:rFonts w:ascii="Arial" w:hAnsi="Arial" w:cs="Arial"/>
          <w:b/>
          <w:bCs/>
          <w:sz w:val="22"/>
          <w:szCs w:val="22"/>
          <w:lang w:val="mk-MK"/>
        </w:rPr>
      </w:pPr>
    </w:p>
    <w:p w:rsidR="00412F47" w:rsidRPr="00E05DB0" w:rsidRDefault="00412F47" w:rsidP="00412F47">
      <w:pPr>
        <w:jc w:val="both"/>
        <w:rPr>
          <w:rFonts w:ascii="Arial" w:hAnsi="Arial" w:cs="Arial"/>
          <w:sz w:val="22"/>
          <w:szCs w:val="22"/>
          <w:lang w:val="en-US"/>
        </w:rPr>
      </w:pPr>
      <w:r w:rsidRPr="00E05DB0">
        <w:rPr>
          <w:rFonts w:ascii="Arial" w:hAnsi="Arial" w:cs="Arial"/>
          <w:b/>
          <w:sz w:val="22"/>
          <w:szCs w:val="22"/>
          <w:lang w:val="mk-MK"/>
        </w:rPr>
        <w:t xml:space="preserve">   </w:t>
      </w:r>
      <w:r>
        <w:rPr>
          <w:rFonts w:ascii="Arial" w:hAnsi="Arial" w:cs="Arial"/>
          <w:b/>
          <w:sz w:val="22"/>
          <w:szCs w:val="22"/>
          <w:lang w:val="mk-MK"/>
        </w:rPr>
        <w:t xml:space="preserve"> </w:t>
      </w:r>
      <w:r w:rsidRPr="00E05DB0">
        <w:rPr>
          <w:rFonts w:ascii="Arial" w:hAnsi="Arial" w:cs="Arial"/>
          <w:b/>
          <w:sz w:val="22"/>
          <w:szCs w:val="22"/>
          <w:lang w:val="mk-MK"/>
        </w:rPr>
        <w:t>ШТЕТА БР.</w:t>
      </w:r>
      <w:r w:rsidRPr="00E05DB0">
        <w:rPr>
          <w:rFonts w:ascii="Arial" w:hAnsi="Arial" w:cs="Arial"/>
          <w:b/>
          <w:sz w:val="20"/>
          <w:szCs w:val="20"/>
          <w:lang w:val="mk-MK"/>
        </w:rPr>
        <w:t xml:space="preserve"> </w:t>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Pr="00E05DB0">
        <w:rPr>
          <w:rFonts w:ascii="Arial" w:hAnsi="Arial" w:cs="Arial"/>
          <w:sz w:val="22"/>
          <w:szCs w:val="22"/>
          <w:lang w:val="en-US"/>
        </w:rPr>
        <w:t>/</w:t>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Pr="00E05DB0">
        <w:rPr>
          <w:rFonts w:ascii="Arial" w:hAnsi="Arial" w:cs="Arial"/>
          <w:sz w:val="22"/>
          <w:szCs w:val="22"/>
          <w:lang w:val="mk-MK"/>
        </w:rPr>
        <w:t xml:space="preserve"> </w:t>
      </w:r>
    </w:p>
    <w:p w:rsidR="00412F47" w:rsidRPr="00E05DB0" w:rsidRDefault="00412F47" w:rsidP="00412F47">
      <w:pPr>
        <w:ind w:right="-694"/>
        <w:rPr>
          <w:rFonts w:ascii="Arial" w:hAnsi="Arial" w:cs="Arial"/>
        </w:rPr>
      </w:pPr>
      <w:r w:rsidRPr="00E05DB0">
        <w:rPr>
          <w:rFonts w:ascii="Arial" w:hAnsi="Arial" w:cs="Arial"/>
          <w:b/>
          <w:bCs/>
          <w:sz w:val="22"/>
          <w:szCs w:val="22"/>
          <w:lang w:val="mk-MK"/>
        </w:rPr>
        <w:t xml:space="preserve"> </w:t>
      </w:r>
      <w:r>
        <w:rPr>
          <w:rFonts w:ascii="Arial" w:hAnsi="Arial" w:cs="Arial"/>
          <w:b/>
          <w:bCs/>
          <w:sz w:val="22"/>
          <w:szCs w:val="22"/>
          <w:lang w:val="mk-MK"/>
        </w:rPr>
        <w:t xml:space="preserve"> </w:t>
      </w:r>
      <w:r w:rsidRPr="00E05DB0">
        <w:rPr>
          <w:rFonts w:ascii="Arial" w:hAnsi="Arial" w:cs="Arial"/>
          <w:b/>
          <w:bCs/>
          <w:sz w:val="22"/>
          <w:szCs w:val="22"/>
          <w:lang w:val="mk-MK"/>
        </w:rPr>
        <w:t xml:space="preserve">  ПО ПОЛИСА БРОЈ </w:t>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r w:rsidR="00F53141" w:rsidRPr="00E05DB0">
        <w:rPr>
          <w:rFonts w:ascii="Arial" w:hAnsi="Arial" w:cs="Arial"/>
          <w:sz w:val="22"/>
          <w:szCs w:val="22"/>
          <w:lang w:val="mk-MK"/>
        </w:rPr>
        <w:fldChar w:fldCharType="begin">
          <w:ffData>
            <w:name w:val="Check19"/>
            <w:enabled/>
            <w:calcOnExit w:val="0"/>
            <w:checkBox>
              <w:sizeAuto/>
              <w:default w:val="0"/>
            </w:checkBox>
          </w:ffData>
        </w:fldChar>
      </w:r>
      <w:r w:rsidRPr="00E05DB0">
        <w:rPr>
          <w:rFonts w:ascii="Arial" w:hAnsi="Arial" w:cs="Arial"/>
          <w:sz w:val="22"/>
          <w:szCs w:val="22"/>
          <w:lang w:val="mk-MK"/>
        </w:rPr>
        <w:instrText xml:space="preserve"> FORMCHECKBOX </w:instrText>
      </w:r>
      <w:r w:rsidR="00F53141">
        <w:rPr>
          <w:rFonts w:ascii="Arial" w:hAnsi="Arial" w:cs="Arial"/>
          <w:sz w:val="22"/>
          <w:szCs w:val="22"/>
          <w:lang w:val="mk-MK"/>
        </w:rPr>
      </w:r>
      <w:r w:rsidR="00F53141">
        <w:rPr>
          <w:rFonts w:ascii="Arial" w:hAnsi="Arial" w:cs="Arial"/>
          <w:sz w:val="22"/>
          <w:szCs w:val="22"/>
          <w:lang w:val="mk-MK"/>
        </w:rPr>
        <w:fldChar w:fldCharType="separate"/>
      </w:r>
      <w:r w:rsidR="00F53141" w:rsidRPr="00E05DB0">
        <w:rPr>
          <w:rFonts w:ascii="Arial" w:hAnsi="Arial" w:cs="Arial"/>
          <w:sz w:val="22"/>
          <w:szCs w:val="22"/>
          <w:lang w:val="mk-MK"/>
        </w:rPr>
        <w:fldChar w:fldCharType="end"/>
      </w:r>
    </w:p>
    <w:p w:rsidR="00412F47" w:rsidRDefault="00412F47" w:rsidP="00412F47">
      <w:pPr>
        <w:ind w:right="-694"/>
        <w:rPr>
          <w:rFonts w:ascii="Arial" w:hAnsi="Arial" w:cs="Arial"/>
          <w:b/>
          <w:bCs/>
          <w:sz w:val="22"/>
          <w:szCs w:val="22"/>
          <w:lang w:val="mk-MK"/>
        </w:rPr>
      </w:pPr>
    </w:p>
    <w:p w:rsidR="00412F47" w:rsidRPr="004118E0" w:rsidRDefault="00412F47" w:rsidP="00412F47">
      <w:pPr>
        <w:ind w:right="-694"/>
        <w:rPr>
          <w:rFonts w:ascii="Arial" w:hAnsi="Arial" w:cs="Arial"/>
          <w:b/>
          <w:bCs/>
          <w:sz w:val="16"/>
          <w:szCs w:val="16"/>
          <w:lang w:val="mk-MK"/>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6"/>
        <w:gridCol w:w="164"/>
        <w:gridCol w:w="5669"/>
      </w:tblGrid>
      <w:tr w:rsidR="00412F47" w:rsidRPr="00E05DB0" w:rsidTr="00A54645">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hideMark/>
          </w:tcPr>
          <w:p w:rsidR="00412F47" w:rsidRPr="00E05DB0" w:rsidRDefault="00412F47" w:rsidP="00A54645">
            <w:pPr>
              <w:jc w:val="both"/>
              <w:rPr>
                <w:rFonts w:ascii="Arial" w:hAnsi="Arial" w:cs="Arial"/>
                <w:b/>
                <w:sz w:val="22"/>
                <w:szCs w:val="22"/>
                <w:lang w:val="mk-MK"/>
              </w:rPr>
            </w:pPr>
            <w:r>
              <w:rPr>
                <w:rFonts w:ascii="Arial" w:hAnsi="Arial" w:cs="Arial"/>
                <w:b/>
                <w:sz w:val="22"/>
                <w:szCs w:val="22"/>
                <w:lang w:val="mk-MK"/>
              </w:rPr>
              <w:t>ПОДАТОЦИ ЗА ОШТЕТЕНИОТ (ОСИГУРЕНИКОТ/КОРИСНИКОТ НА ОСИГУРУВАЊЕТО)</w:t>
            </w:r>
          </w:p>
        </w:tc>
      </w:tr>
      <w:tr w:rsidR="00412F47" w:rsidRPr="00E05DB0" w:rsidTr="00A54645">
        <w:trPr>
          <w:trHeight w:val="566"/>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412F47" w:rsidRPr="00E05DB0" w:rsidRDefault="00412F47" w:rsidP="00A54645">
            <w:pPr>
              <w:rPr>
                <w:rFonts w:ascii="Arial" w:hAnsi="Arial" w:cs="Arial"/>
                <w:b/>
                <w:sz w:val="20"/>
                <w:szCs w:val="20"/>
                <w:lang w:val="mk-MK"/>
              </w:rPr>
            </w:pPr>
            <w:r w:rsidRPr="00E05DB0">
              <w:rPr>
                <w:rFonts w:ascii="Arial" w:hAnsi="Arial" w:cs="Arial"/>
                <w:b/>
                <w:sz w:val="20"/>
                <w:szCs w:val="20"/>
                <w:lang w:val="mk-MK"/>
              </w:rPr>
              <w:t>*Име и презиме (Име на фирма)</w:t>
            </w:r>
          </w:p>
          <w:p w:rsidR="00412F47" w:rsidRPr="00E05DB0" w:rsidRDefault="00412F47" w:rsidP="00A54645">
            <w:pPr>
              <w:rPr>
                <w:rFonts w:ascii="Arial" w:hAnsi="Arial" w:cs="Arial"/>
                <w:b/>
                <w:sz w:val="20"/>
                <w:szCs w:val="20"/>
                <w:lang w:val="mk-MK"/>
              </w:rPr>
            </w:pPr>
          </w:p>
        </w:tc>
        <w:tc>
          <w:tcPr>
            <w:tcW w:w="5669" w:type="dxa"/>
            <w:tcBorders>
              <w:top w:val="doub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22"/>
                <w:szCs w:val="22"/>
                <w:lang w:val="mk-MK"/>
              </w:rPr>
            </w:pPr>
          </w:p>
          <w:p w:rsidR="00412F47" w:rsidRPr="00E05DB0" w:rsidRDefault="00412F47" w:rsidP="00A54645">
            <w:pPr>
              <w:jc w:val="both"/>
              <w:rPr>
                <w:rFonts w:ascii="Arial" w:hAnsi="Arial" w:cs="Arial"/>
                <w:sz w:val="22"/>
                <w:szCs w:val="22"/>
                <w:lang w:val="mk-MK"/>
              </w:rPr>
            </w:pPr>
          </w:p>
        </w:tc>
      </w:tr>
      <w:tr w:rsidR="00412F47" w:rsidRPr="00E05DB0" w:rsidTr="00A54645">
        <w:trPr>
          <w:trHeight w:val="32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412F47" w:rsidRPr="00E05DB0" w:rsidRDefault="00412F47" w:rsidP="00A54645">
            <w:pPr>
              <w:rPr>
                <w:rFonts w:ascii="Arial" w:hAnsi="Arial" w:cs="Arial"/>
                <w:b/>
                <w:sz w:val="20"/>
                <w:szCs w:val="20"/>
                <w:lang w:val="mk-MK"/>
              </w:rPr>
            </w:pPr>
            <w:r w:rsidRPr="00E05DB0">
              <w:rPr>
                <w:rFonts w:ascii="Arial" w:hAnsi="Arial" w:cs="Arial"/>
                <w:b/>
                <w:sz w:val="20"/>
                <w:szCs w:val="20"/>
                <w:lang w:val="mk-MK"/>
              </w:rPr>
              <w:t>Адреса</w:t>
            </w:r>
          </w:p>
        </w:tc>
        <w:tc>
          <w:tcPr>
            <w:tcW w:w="5669" w:type="dxa"/>
            <w:tcBorders>
              <w:top w:val="doub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22"/>
                <w:szCs w:val="22"/>
                <w:lang w:val="mk-MK"/>
              </w:rPr>
            </w:pPr>
          </w:p>
        </w:tc>
      </w:tr>
      <w:tr w:rsidR="00412F47" w:rsidRPr="00E05DB0" w:rsidTr="00A54645">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412F47" w:rsidRPr="00E05DB0" w:rsidRDefault="00412F47" w:rsidP="00A54645">
            <w:pPr>
              <w:rPr>
                <w:rFonts w:ascii="Arial" w:hAnsi="Arial" w:cs="Arial"/>
                <w:b/>
                <w:sz w:val="20"/>
                <w:szCs w:val="20"/>
                <w:lang w:val="mk-MK"/>
              </w:rPr>
            </w:pPr>
            <w:r w:rsidRPr="00E05DB0">
              <w:rPr>
                <w:rFonts w:ascii="Arial" w:hAnsi="Arial" w:cs="Arial"/>
                <w:b/>
                <w:sz w:val="20"/>
                <w:szCs w:val="20"/>
                <w:lang w:val="mk-MK"/>
              </w:rPr>
              <w:t>*Телефон</w:t>
            </w:r>
          </w:p>
        </w:tc>
        <w:tc>
          <w:tcPr>
            <w:tcW w:w="5669" w:type="dxa"/>
            <w:tcBorders>
              <w:top w:val="doub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22"/>
                <w:szCs w:val="22"/>
                <w:lang w:val="mk-MK"/>
              </w:rPr>
            </w:pPr>
          </w:p>
        </w:tc>
      </w:tr>
      <w:tr w:rsidR="00412F47" w:rsidRPr="00E05DB0" w:rsidTr="00A54645">
        <w:trPr>
          <w:trHeight w:val="240"/>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412F47" w:rsidRPr="00E05DB0" w:rsidRDefault="00412F47" w:rsidP="00A54645">
            <w:pPr>
              <w:rPr>
                <w:rFonts w:ascii="Arial" w:hAnsi="Arial" w:cs="Arial"/>
                <w:b/>
                <w:sz w:val="20"/>
                <w:szCs w:val="20"/>
                <w:lang w:val="mk-MK"/>
              </w:rPr>
            </w:pPr>
            <w:r w:rsidRPr="00E05DB0">
              <w:rPr>
                <w:rFonts w:ascii="Arial" w:hAnsi="Arial" w:cs="Arial"/>
                <w:b/>
                <w:sz w:val="20"/>
                <w:szCs w:val="20"/>
                <w:lang w:val="mk-MK"/>
              </w:rPr>
              <w:t>*Е-маил</w:t>
            </w:r>
          </w:p>
        </w:tc>
        <w:tc>
          <w:tcPr>
            <w:tcW w:w="5669" w:type="dxa"/>
            <w:tcBorders>
              <w:top w:val="doub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22"/>
                <w:szCs w:val="22"/>
                <w:lang w:val="mk-MK"/>
              </w:rPr>
            </w:pPr>
          </w:p>
        </w:tc>
      </w:tr>
      <w:tr w:rsidR="00412F47" w:rsidRPr="00E05DB0" w:rsidTr="00A54645">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412F47" w:rsidRPr="00E05DB0" w:rsidRDefault="00412F47" w:rsidP="00A54645">
            <w:pPr>
              <w:rPr>
                <w:rFonts w:ascii="Arial" w:hAnsi="Arial" w:cs="Arial"/>
                <w:b/>
                <w:sz w:val="20"/>
                <w:szCs w:val="20"/>
                <w:lang w:val="mk-MK"/>
              </w:rPr>
            </w:pPr>
            <w:r w:rsidRPr="00E05DB0">
              <w:rPr>
                <w:rFonts w:ascii="Arial" w:hAnsi="Arial" w:cs="Arial"/>
                <w:b/>
                <w:sz w:val="20"/>
                <w:szCs w:val="20"/>
                <w:lang w:val="mk-MK"/>
              </w:rPr>
              <w:t>*Трансакциона сметка</w:t>
            </w:r>
          </w:p>
        </w:tc>
        <w:tc>
          <w:tcPr>
            <w:tcW w:w="5669" w:type="dxa"/>
            <w:tcBorders>
              <w:top w:val="doub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22"/>
                <w:szCs w:val="22"/>
                <w:lang w:val="mk-MK"/>
              </w:rPr>
            </w:pPr>
          </w:p>
        </w:tc>
      </w:tr>
      <w:tr w:rsidR="00412F47" w:rsidRPr="00E05DB0" w:rsidTr="00A54645">
        <w:trPr>
          <w:trHeight w:val="283"/>
          <w:jc w:val="center"/>
        </w:trPr>
        <w:tc>
          <w:tcPr>
            <w:tcW w:w="4220" w:type="dxa"/>
            <w:gridSpan w:val="2"/>
            <w:tcBorders>
              <w:top w:val="double" w:sz="4" w:space="0" w:color="auto"/>
              <w:left w:val="double" w:sz="4" w:space="0" w:color="auto"/>
              <w:bottom w:val="double" w:sz="4" w:space="0" w:color="auto"/>
              <w:right w:val="double" w:sz="4" w:space="0" w:color="auto"/>
            </w:tcBorders>
            <w:hideMark/>
          </w:tcPr>
          <w:p w:rsidR="00412F47" w:rsidRPr="00E05DB0" w:rsidRDefault="00412F47" w:rsidP="00A54645">
            <w:pPr>
              <w:rPr>
                <w:rFonts w:ascii="Arial" w:hAnsi="Arial" w:cs="Arial"/>
                <w:b/>
                <w:sz w:val="20"/>
                <w:szCs w:val="20"/>
                <w:lang w:val="mk-MK"/>
              </w:rPr>
            </w:pPr>
            <w:r w:rsidRPr="00E05DB0">
              <w:rPr>
                <w:rFonts w:ascii="Arial" w:hAnsi="Arial" w:cs="Arial"/>
                <w:b/>
                <w:sz w:val="20"/>
                <w:szCs w:val="20"/>
                <w:lang w:val="mk-MK"/>
              </w:rPr>
              <w:t>*Име на банката</w:t>
            </w:r>
          </w:p>
        </w:tc>
        <w:tc>
          <w:tcPr>
            <w:tcW w:w="5669" w:type="dxa"/>
            <w:tcBorders>
              <w:top w:val="doub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22"/>
                <w:szCs w:val="22"/>
                <w:lang w:val="mk-MK"/>
              </w:rPr>
            </w:pPr>
          </w:p>
        </w:tc>
      </w:tr>
      <w:tr w:rsidR="00412F47" w:rsidRPr="00E05DB0" w:rsidTr="00A54645">
        <w:trPr>
          <w:trHeight w:val="283"/>
          <w:jc w:val="center"/>
        </w:trPr>
        <w:tc>
          <w:tcPr>
            <w:tcW w:w="988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412F47" w:rsidRPr="00E05DB0" w:rsidRDefault="00412F47" w:rsidP="00A54645">
            <w:pPr>
              <w:jc w:val="both"/>
              <w:rPr>
                <w:rFonts w:ascii="Arial" w:hAnsi="Arial" w:cs="Arial"/>
                <w:b/>
                <w:sz w:val="18"/>
                <w:szCs w:val="18"/>
                <w:lang w:val="mk-MK"/>
              </w:rPr>
            </w:pPr>
            <w:r w:rsidRPr="00E05DB0">
              <w:rPr>
                <w:rFonts w:ascii="Arial" w:hAnsi="Arial" w:cs="Arial"/>
                <w:b/>
                <w:sz w:val="18"/>
                <w:szCs w:val="18"/>
                <w:lang w:val="mk-MK"/>
              </w:rPr>
              <w:t>***Важна напомена: Податоците означени со симболот „*„ се задолжителни за потполнување.</w:t>
            </w:r>
          </w:p>
        </w:tc>
      </w:tr>
      <w:tr w:rsidR="00412F47" w:rsidRPr="00E05DB0" w:rsidTr="00A54645">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hideMark/>
          </w:tcPr>
          <w:p w:rsidR="00412F47" w:rsidRPr="00E05DB0" w:rsidRDefault="00412F47" w:rsidP="00A54645">
            <w:pPr>
              <w:rPr>
                <w:rFonts w:ascii="Arial" w:eastAsiaTheme="minorEastAsia" w:hAnsi="Arial" w:cs="Arial"/>
                <w:sz w:val="22"/>
                <w:szCs w:val="22"/>
                <w:lang w:val="mk-MK" w:eastAsia="mk-MK"/>
              </w:rPr>
            </w:pPr>
          </w:p>
        </w:tc>
      </w:tr>
      <w:tr w:rsidR="00412F47" w:rsidRPr="00E05DB0" w:rsidTr="00A54645">
        <w:trPr>
          <w:trHeight w:val="283"/>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412F47" w:rsidRPr="00E05DB0" w:rsidRDefault="00412F47" w:rsidP="00A54645">
            <w:pPr>
              <w:jc w:val="both"/>
              <w:rPr>
                <w:rFonts w:ascii="Arial" w:hAnsi="Arial" w:cs="Arial"/>
                <w:b/>
                <w:sz w:val="22"/>
                <w:szCs w:val="22"/>
                <w:lang w:val="mk-MK"/>
              </w:rPr>
            </w:pPr>
            <w:r w:rsidRPr="00E05DB0">
              <w:rPr>
                <w:rFonts w:ascii="Arial" w:hAnsi="Arial" w:cs="Arial"/>
                <w:b/>
                <w:sz w:val="22"/>
                <w:szCs w:val="22"/>
                <w:lang w:val="mk-MK"/>
              </w:rPr>
              <w:t>ПОДАТОЦИ ЗА ШТЕТАТА</w:t>
            </w:r>
          </w:p>
        </w:tc>
      </w:tr>
      <w:tr w:rsidR="00412F47" w:rsidRPr="00E05DB0" w:rsidTr="00A54645">
        <w:trPr>
          <w:trHeight w:val="36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Место на настанување на</w:t>
            </w:r>
          </w:p>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штетата и просторија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p w:rsidR="00412F47" w:rsidRPr="00E05DB0" w:rsidRDefault="00412F47" w:rsidP="00A54645">
            <w:pPr>
              <w:rPr>
                <w:rFonts w:ascii="Arial" w:hAnsi="Arial" w:cs="Arial"/>
                <w:sz w:val="22"/>
                <w:szCs w:val="22"/>
                <w:lang w:val="mk-MK"/>
              </w:rPr>
            </w:pPr>
          </w:p>
        </w:tc>
      </w:tr>
      <w:tr w:rsidR="00412F47" w:rsidRPr="00E05DB0" w:rsidTr="00A54645">
        <w:trPr>
          <w:trHeight w:val="34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Ден на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Причини и околности</w:t>
            </w:r>
          </w:p>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за настанување на штетата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p w:rsidR="00412F47" w:rsidRPr="00E05DB0" w:rsidRDefault="00412F47" w:rsidP="00A54645">
            <w:pPr>
              <w:rPr>
                <w:rFonts w:ascii="Arial" w:hAnsi="Arial" w:cs="Arial"/>
                <w:sz w:val="22"/>
                <w:szCs w:val="22"/>
                <w:lang w:val="mk-MK"/>
              </w:rPr>
            </w:pP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Дали постои гаранција од фабриката/добавувачот?</w:t>
            </w:r>
          </w:p>
        </w:tc>
        <w:tc>
          <w:tcPr>
            <w:tcW w:w="5833" w:type="dxa"/>
            <w:gridSpan w:val="2"/>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Последен редовен сервис?</w:t>
            </w:r>
          </w:p>
        </w:tc>
        <w:tc>
          <w:tcPr>
            <w:tcW w:w="5833" w:type="dxa"/>
            <w:gridSpan w:val="2"/>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0"/>
                <w:szCs w:val="20"/>
                <w:lang w:val="mk-MK"/>
              </w:rPr>
            </w:pPr>
            <w:r w:rsidRPr="00E05DB0">
              <w:rPr>
                <w:rFonts w:ascii="Arial" w:hAnsi="Arial" w:cs="Arial"/>
                <w:sz w:val="20"/>
                <w:szCs w:val="20"/>
                <w:lang w:val="mk-MK"/>
              </w:rPr>
              <w:t>Дали предметите се осигурани со друга полиса?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Default="00412F47" w:rsidP="00A54645">
            <w:pPr>
              <w:rPr>
                <w:rFonts w:ascii="Arial" w:hAnsi="Arial" w:cs="Arial"/>
                <w:sz w:val="20"/>
                <w:szCs w:val="20"/>
                <w:lang w:val="mk-MK"/>
              </w:rPr>
            </w:pPr>
            <w:r>
              <w:rPr>
                <w:rFonts w:ascii="Arial" w:hAnsi="Arial" w:cs="Arial"/>
                <w:sz w:val="20"/>
                <w:szCs w:val="20"/>
                <w:lang w:val="mk-MK"/>
              </w:rPr>
              <w:t>Дали е настанот пријавен во соодветна надлежна институција?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Default="00F53141" w:rsidP="00A54645">
            <w:pPr>
              <w:jc w:val="center"/>
              <w:rPr>
                <w:rFonts w:ascii="Arial" w:hAnsi="Arial" w:cs="Arial"/>
                <w:sz w:val="22"/>
                <w:szCs w:val="22"/>
                <w:lang w:val="mk-MK"/>
              </w:rPr>
            </w:pPr>
            <w:r>
              <w:rPr>
                <w:rFonts w:ascii="Arial" w:hAnsi="Arial" w:cs="Arial"/>
                <w:sz w:val="20"/>
                <w:szCs w:val="20"/>
                <w:lang w:val="mk-MK"/>
              </w:rPr>
              <w:fldChar w:fldCharType="begin">
                <w:ffData>
                  <w:name w:val="Check19"/>
                  <w:enabled/>
                  <w:calcOnExit w:val="0"/>
                  <w:checkBox>
                    <w:sizeAuto/>
                    <w:default w:val="0"/>
                  </w:checkBox>
                </w:ffData>
              </w:fldChar>
            </w:r>
            <w:r w:rsidR="00412F47">
              <w:rPr>
                <w:rFonts w:ascii="Arial" w:hAnsi="Arial" w:cs="Arial"/>
                <w:sz w:val="20"/>
                <w:szCs w:val="20"/>
                <w:lang w:val="mk-MK"/>
              </w:rPr>
              <w:instrText xml:space="preserve"> FORMCHECKBOX </w:instrText>
            </w:r>
            <w:r>
              <w:rPr>
                <w:rFonts w:ascii="Arial" w:hAnsi="Arial" w:cs="Arial"/>
                <w:sz w:val="20"/>
                <w:szCs w:val="20"/>
                <w:lang w:val="mk-MK"/>
              </w:rPr>
            </w:r>
            <w:r>
              <w:rPr>
                <w:rFonts w:ascii="Arial" w:hAnsi="Arial" w:cs="Arial"/>
                <w:sz w:val="20"/>
                <w:szCs w:val="20"/>
                <w:lang w:val="mk-MK"/>
              </w:rPr>
              <w:fldChar w:fldCharType="separate"/>
            </w:r>
            <w:r>
              <w:rPr>
                <w:rFonts w:ascii="Arial" w:hAnsi="Arial" w:cs="Arial"/>
                <w:sz w:val="20"/>
                <w:szCs w:val="20"/>
                <w:lang w:val="mk-MK"/>
              </w:rPr>
              <w:fldChar w:fldCharType="end"/>
            </w:r>
            <w:r w:rsidR="00412F47">
              <w:rPr>
                <w:rFonts w:ascii="Arial" w:hAnsi="Arial" w:cs="Arial"/>
                <w:sz w:val="20"/>
                <w:szCs w:val="20"/>
                <w:lang w:val="mk-MK"/>
              </w:rPr>
              <w:t xml:space="preserve"> ДА    </w:t>
            </w:r>
            <w:r w:rsidR="00412F47">
              <w:rPr>
                <w:rFonts w:ascii="Arial" w:hAnsi="Arial" w:cs="Arial"/>
                <w:sz w:val="20"/>
                <w:szCs w:val="20"/>
                <w:lang w:val="en-US"/>
              </w:rPr>
              <w:t xml:space="preserve">     </w:t>
            </w:r>
            <w:r w:rsidR="00412F47">
              <w:rPr>
                <w:rFonts w:ascii="Arial" w:hAnsi="Arial" w:cs="Arial"/>
                <w:sz w:val="20"/>
                <w:szCs w:val="20"/>
                <w:lang w:val="mk-MK"/>
              </w:rPr>
              <w:t xml:space="preserve">        </w:t>
            </w:r>
            <w:r>
              <w:rPr>
                <w:rFonts w:ascii="Arial" w:hAnsi="Arial" w:cs="Arial"/>
                <w:sz w:val="20"/>
                <w:szCs w:val="20"/>
                <w:lang w:val="mk-MK"/>
              </w:rPr>
              <w:fldChar w:fldCharType="begin">
                <w:ffData>
                  <w:name w:val="Check20"/>
                  <w:enabled/>
                  <w:calcOnExit w:val="0"/>
                  <w:checkBox>
                    <w:sizeAuto/>
                    <w:default w:val="0"/>
                  </w:checkBox>
                </w:ffData>
              </w:fldChar>
            </w:r>
            <w:r w:rsidR="00412F47">
              <w:rPr>
                <w:rFonts w:ascii="Arial" w:hAnsi="Arial" w:cs="Arial"/>
                <w:sz w:val="20"/>
                <w:szCs w:val="20"/>
                <w:lang w:val="mk-MK"/>
              </w:rPr>
              <w:instrText xml:space="preserve"> FORMCHECKBOX </w:instrText>
            </w:r>
            <w:r>
              <w:rPr>
                <w:rFonts w:ascii="Arial" w:hAnsi="Arial" w:cs="Arial"/>
                <w:sz w:val="20"/>
                <w:szCs w:val="20"/>
                <w:lang w:val="mk-MK"/>
              </w:rPr>
            </w:r>
            <w:r>
              <w:rPr>
                <w:rFonts w:ascii="Arial" w:hAnsi="Arial" w:cs="Arial"/>
                <w:sz w:val="20"/>
                <w:szCs w:val="20"/>
                <w:lang w:val="mk-MK"/>
              </w:rPr>
              <w:fldChar w:fldCharType="separate"/>
            </w:r>
            <w:r>
              <w:rPr>
                <w:rFonts w:ascii="Arial" w:hAnsi="Arial" w:cs="Arial"/>
                <w:sz w:val="20"/>
                <w:szCs w:val="20"/>
                <w:lang w:val="mk-MK"/>
              </w:rPr>
              <w:fldChar w:fldCharType="end"/>
            </w:r>
            <w:r w:rsidR="00412F47">
              <w:rPr>
                <w:rFonts w:ascii="Arial" w:hAnsi="Arial" w:cs="Arial"/>
                <w:sz w:val="20"/>
                <w:szCs w:val="20"/>
                <w:lang w:val="mk-MK"/>
              </w:rPr>
              <w:t xml:space="preserve"> НЕ</w:t>
            </w: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Default="00412F47" w:rsidP="00A54645">
            <w:pPr>
              <w:jc w:val="both"/>
              <w:rPr>
                <w:rFonts w:ascii="Arial" w:hAnsi="Arial" w:cs="Arial"/>
                <w:sz w:val="20"/>
                <w:szCs w:val="20"/>
                <w:lang w:val="mk-MK"/>
              </w:rPr>
            </w:pPr>
            <w:r>
              <w:rPr>
                <w:rFonts w:ascii="Arial" w:hAnsi="Arial" w:cs="Arial"/>
                <w:sz w:val="20"/>
                <w:szCs w:val="20"/>
                <w:lang w:val="mk-MK"/>
              </w:rPr>
              <w:t>Доколку, одговоривте потврдно на претходното прашање, напишете го името на институцијата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Default="00412F47" w:rsidP="00A54645">
            <w:pPr>
              <w:rPr>
                <w:rFonts w:ascii="Arial" w:hAnsi="Arial" w:cs="Arial"/>
                <w:sz w:val="22"/>
                <w:szCs w:val="22"/>
                <w:lang w:val="mk-MK"/>
              </w:rPr>
            </w:pPr>
          </w:p>
        </w:tc>
      </w:tr>
      <w:tr w:rsidR="00412F47" w:rsidRPr="00E05DB0" w:rsidTr="00A54645">
        <w:trPr>
          <w:trHeight w:val="500"/>
          <w:jc w:val="center"/>
        </w:trPr>
        <w:tc>
          <w:tcPr>
            <w:tcW w:w="4056" w:type="dxa"/>
            <w:tcBorders>
              <w:top w:val="single" w:sz="4" w:space="0" w:color="auto"/>
              <w:left w:val="double" w:sz="4" w:space="0" w:color="auto"/>
              <w:bottom w:val="single" w:sz="4" w:space="0" w:color="auto"/>
              <w:right w:val="single" w:sz="4" w:space="0" w:color="auto"/>
            </w:tcBorders>
            <w:hideMark/>
          </w:tcPr>
          <w:p w:rsidR="00412F47" w:rsidRDefault="00412F47" w:rsidP="00A54645">
            <w:pPr>
              <w:rPr>
                <w:rFonts w:ascii="Arial" w:hAnsi="Arial" w:cs="Arial"/>
                <w:sz w:val="20"/>
                <w:szCs w:val="20"/>
                <w:lang w:val="mk-MK"/>
              </w:rPr>
            </w:pPr>
            <w:r>
              <w:rPr>
                <w:rFonts w:ascii="Arial" w:hAnsi="Arial" w:cs="Arial"/>
                <w:sz w:val="20"/>
                <w:szCs w:val="20"/>
                <w:lang w:val="mk-MK"/>
              </w:rPr>
              <w:t>Дали се знае кој е причинител на штетата?</w:t>
            </w:r>
          </w:p>
        </w:tc>
        <w:tc>
          <w:tcPr>
            <w:tcW w:w="5833" w:type="dxa"/>
            <w:gridSpan w:val="2"/>
            <w:tcBorders>
              <w:top w:val="single" w:sz="4" w:space="0" w:color="auto"/>
              <w:left w:val="single" w:sz="4" w:space="0" w:color="auto"/>
              <w:bottom w:val="single" w:sz="4" w:space="0" w:color="auto"/>
              <w:right w:val="double" w:sz="4" w:space="0" w:color="auto"/>
            </w:tcBorders>
          </w:tcPr>
          <w:p w:rsidR="00412F47" w:rsidRDefault="00412F47" w:rsidP="00A54645">
            <w:pPr>
              <w:rPr>
                <w:rFonts w:ascii="Arial" w:hAnsi="Arial" w:cs="Arial"/>
                <w:sz w:val="22"/>
                <w:szCs w:val="22"/>
                <w:lang w:val="mk-MK"/>
              </w:rPr>
            </w:pPr>
          </w:p>
        </w:tc>
      </w:tr>
      <w:tr w:rsidR="00412F47" w:rsidRPr="00E05DB0" w:rsidTr="00A54645">
        <w:trPr>
          <w:trHeight w:val="267"/>
          <w:jc w:val="center"/>
        </w:trPr>
        <w:tc>
          <w:tcPr>
            <w:tcW w:w="9889" w:type="dxa"/>
            <w:gridSpan w:val="3"/>
            <w:tcBorders>
              <w:top w:val="single" w:sz="4" w:space="0" w:color="auto"/>
              <w:left w:val="doub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315"/>
          <w:jc w:val="center"/>
        </w:trPr>
        <w:tc>
          <w:tcPr>
            <w:tcW w:w="988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412F47" w:rsidRPr="00E05DB0" w:rsidRDefault="00412F47" w:rsidP="00A54645">
            <w:pPr>
              <w:rPr>
                <w:rFonts w:ascii="Arial" w:hAnsi="Arial" w:cs="Arial"/>
                <w:sz w:val="22"/>
                <w:szCs w:val="22"/>
                <w:lang w:val="mk-MK"/>
              </w:rPr>
            </w:pPr>
            <w:r w:rsidRPr="00E05DB0">
              <w:rPr>
                <w:rFonts w:ascii="Arial" w:hAnsi="Arial" w:cs="Arial"/>
                <w:b/>
                <w:sz w:val="22"/>
                <w:szCs w:val="22"/>
                <w:lang w:val="mk-MK"/>
              </w:rPr>
              <w:t>ОПИС НА ШТЕТАТА</w:t>
            </w:r>
          </w:p>
        </w:tc>
      </w:tr>
    </w:tbl>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631"/>
        <w:gridCol w:w="2182"/>
        <w:gridCol w:w="1496"/>
        <w:gridCol w:w="1260"/>
        <w:gridCol w:w="1694"/>
      </w:tblGrid>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16"/>
                <w:szCs w:val="16"/>
              </w:rPr>
            </w:pPr>
            <w:r w:rsidRPr="00E05DB0">
              <w:rPr>
                <w:rFonts w:ascii="Arial" w:hAnsi="Arial" w:cs="Arial"/>
                <w:sz w:val="16"/>
                <w:szCs w:val="16"/>
                <w:lang w:val="mk-MK"/>
              </w:rPr>
              <w:t>Р.бр</w:t>
            </w:r>
          </w:p>
        </w:tc>
        <w:tc>
          <w:tcPr>
            <w:tcW w:w="2631" w:type="dxa"/>
            <w:tcBorders>
              <w:top w:val="single" w:sz="4" w:space="0" w:color="auto"/>
              <w:left w:val="single" w:sz="4" w:space="0" w:color="auto"/>
              <w:bottom w:val="single" w:sz="4" w:space="0" w:color="auto"/>
              <w:right w:val="single" w:sz="4" w:space="0" w:color="auto"/>
            </w:tcBorders>
            <w:hideMark/>
          </w:tcPr>
          <w:p w:rsidR="00412F47" w:rsidRPr="00E05DB0" w:rsidRDefault="00412F47" w:rsidP="00A54645">
            <w:pPr>
              <w:rPr>
                <w:rFonts w:ascii="Arial" w:hAnsi="Arial" w:cs="Arial"/>
                <w:sz w:val="16"/>
                <w:szCs w:val="16"/>
                <w:lang w:val="mk-MK"/>
              </w:rPr>
            </w:pPr>
            <w:r w:rsidRPr="00E05DB0">
              <w:rPr>
                <w:rFonts w:ascii="Arial" w:hAnsi="Arial" w:cs="Arial"/>
                <w:sz w:val="16"/>
                <w:szCs w:val="16"/>
                <w:lang w:val="mk-MK"/>
              </w:rPr>
              <w:t>Предмети</w:t>
            </w:r>
          </w:p>
        </w:tc>
        <w:tc>
          <w:tcPr>
            <w:tcW w:w="2182" w:type="dxa"/>
            <w:tcBorders>
              <w:top w:val="single" w:sz="4" w:space="0" w:color="auto"/>
              <w:left w:val="single" w:sz="4" w:space="0" w:color="auto"/>
              <w:bottom w:val="single" w:sz="4" w:space="0" w:color="auto"/>
              <w:right w:val="single" w:sz="4" w:space="0" w:color="auto"/>
            </w:tcBorders>
            <w:hideMark/>
          </w:tcPr>
          <w:p w:rsidR="00412F47" w:rsidRPr="00E05DB0" w:rsidRDefault="00412F47" w:rsidP="00A54645">
            <w:pPr>
              <w:rPr>
                <w:rFonts w:ascii="Arial" w:hAnsi="Arial" w:cs="Arial"/>
                <w:sz w:val="16"/>
                <w:szCs w:val="16"/>
              </w:rPr>
            </w:pPr>
            <w:r w:rsidRPr="00E05DB0">
              <w:rPr>
                <w:rFonts w:ascii="Arial" w:hAnsi="Arial" w:cs="Arial"/>
                <w:sz w:val="16"/>
                <w:szCs w:val="16"/>
                <w:lang w:val="mk-MK"/>
              </w:rPr>
              <w:t>Марка и тип (конфигурација)</w:t>
            </w:r>
          </w:p>
        </w:tc>
        <w:tc>
          <w:tcPr>
            <w:tcW w:w="1496" w:type="dxa"/>
            <w:tcBorders>
              <w:top w:val="single" w:sz="4" w:space="0" w:color="auto"/>
              <w:left w:val="single" w:sz="4" w:space="0" w:color="auto"/>
              <w:bottom w:val="single" w:sz="4" w:space="0" w:color="auto"/>
              <w:right w:val="single" w:sz="4" w:space="0" w:color="auto"/>
            </w:tcBorders>
            <w:hideMark/>
          </w:tcPr>
          <w:p w:rsidR="00412F47" w:rsidRPr="00E05DB0" w:rsidRDefault="00412F47" w:rsidP="00A54645">
            <w:pPr>
              <w:rPr>
                <w:rFonts w:ascii="Arial" w:hAnsi="Arial" w:cs="Arial"/>
                <w:sz w:val="16"/>
                <w:szCs w:val="16"/>
                <w:lang w:val="mk-MK"/>
              </w:rPr>
            </w:pPr>
            <w:r w:rsidRPr="00E05DB0">
              <w:rPr>
                <w:rFonts w:ascii="Arial" w:hAnsi="Arial" w:cs="Arial"/>
                <w:sz w:val="16"/>
                <w:szCs w:val="16"/>
                <w:lang w:val="mk-MK"/>
              </w:rPr>
              <w:t>Инвентарен</w:t>
            </w:r>
          </w:p>
          <w:p w:rsidR="00412F47" w:rsidRPr="00E05DB0" w:rsidRDefault="00412F47" w:rsidP="00A54645">
            <w:pPr>
              <w:rPr>
                <w:rFonts w:ascii="Arial" w:hAnsi="Arial" w:cs="Arial"/>
                <w:sz w:val="16"/>
                <w:szCs w:val="16"/>
                <w:lang w:val="mk-MK"/>
              </w:rPr>
            </w:pPr>
            <w:r w:rsidRPr="00E05DB0">
              <w:rPr>
                <w:rFonts w:ascii="Arial" w:hAnsi="Arial" w:cs="Arial"/>
                <w:sz w:val="16"/>
                <w:szCs w:val="16"/>
                <w:lang w:val="mk-MK"/>
              </w:rPr>
              <w:t>бр.</w:t>
            </w:r>
          </w:p>
        </w:tc>
        <w:tc>
          <w:tcPr>
            <w:tcW w:w="1260" w:type="dxa"/>
            <w:tcBorders>
              <w:top w:val="single" w:sz="4" w:space="0" w:color="auto"/>
              <w:left w:val="single" w:sz="4" w:space="0" w:color="auto"/>
              <w:bottom w:val="single" w:sz="4" w:space="0" w:color="auto"/>
              <w:right w:val="single" w:sz="4" w:space="0" w:color="auto"/>
            </w:tcBorders>
            <w:hideMark/>
          </w:tcPr>
          <w:p w:rsidR="00412F47" w:rsidRPr="00E05DB0" w:rsidRDefault="00412F47" w:rsidP="00A54645">
            <w:pPr>
              <w:rPr>
                <w:rFonts w:ascii="Arial" w:hAnsi="Arial" w:cs="Arial"/>
                <w:sz w:val="16"/>
                <w:szCs w:val="16"/>
                <w:lang w:val="mk-MK"/>
              </w:rPr>
            </w:pPr>
            <w:r w:rsidRPr="00E05DB0">
              <w:rPr>
                <w:rFonts w:ascii="Arial" w:hAnsi="Arial" w:cs="Arial"/>
                <w:sz w:val="16"/>
                <w:szCs w:val="16"/>
                <w:lang w:val="mk-MK"/>
              </w:rPr>
              <w:t xml:space="preserve">Год. на </w:t>
            </w:r>
          </w:p>
          <w:p w:rsidR="00412F47" w:rsidRPr="00E05DB0" w:rsidRDefault="00412F47" w:rsidP="00A54645">
            <w:pPr>
              <w:rPr>
                <w:rFonts w:ascii="Arial" w:hAnsi="Arial" w:cs="Arial"/>
                <w:sz w:val="16"/>
                <w:szCs w:val="16"/>
                <w:lang w:val="mk-MK"/>
              </w:rPr>
            </w:pPr>
            <w:r w:rsidRPr="00E05DB0">
              <w:rPr>
                <w:rFonts w:ascii="Arial" w:hAnsi="Arial" w:cs="Arial"/>
                <w:sz w:val="16"/>
                <w:szCs w:val="16"/>
                <w:lang w:val="mk-MK"/>
              </w:rPr>
              <w:t>набавка</w:t>
            </w:r>
          </w:p>
        </w:tc>
        <w:tc>
          <w:tcPr>
            <w:tcW w:w="1694" w:type="dxa"/>
            <w:tcBorders>
              <w:top w:val="single" w:sz="4" w:space="0" w:color="auto"/>
              <w:left w:val="single" w:sz="4" w:space="0" w:color="auto"/>
              <w:bottom w:val="single" w:sz="4" w:space="0" w:color="auto"/>
              <w:right w:val="double" w:sz="4" w:space="0" w:color="auto"/>
            </w:tcBorders>
            <w:hideMark/>
          </w:tcPr>
          <w:p w:rsidR="00412F47" w:rsidRPr="00E05DB0" w:rsidRDefault="00412F47" w:rsidP="00A54645">
            <w:pPr>
              <w:rPr>
                <w:rFonts w:ascii="Arial" w:hAnsi="Arial" w:cs="Arial"/>
                <w:sz w:val="16"/>
                <w:szCs w:val="16"/>
                <w:lang w:val="mk-MK"/>
              </w:rPr>
            </w:pPr>
            <w:r w:rsidRPr="00E05DB0">
              <w:rPr>
                <w:rFonts w:ascii="Arial" w:hAnsi="Arial" w:cs="Arial"/>
                <w:sz w:val="16"/>
                <w:szCs w:val="16"/>
                <w:lang w:val="mk-MK"/>
              </w:rPr>
              <w:t>Новонабавна вредност</w:t>
            </w: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1</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2</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3</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4</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5</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6</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7</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53"/>
        </w:trPr>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lastRenderedPageBreak/>
              <w:t>8</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E05DB0" w:rsidRDefault="00412F47" w:rsidP="00A54645">
            <w:pPr>
              <w:rPr>
                <w:rFonts w:ascii="Arial" w:hAnsi="Arial" w:cs="Arial"/>
                <w:sz w:val="22"/>
                <w:szCs w:val="22"/>
                <w:lang w:val="mk-MK"/>
              </w:rPr>
            </w:pPr>
            <w:r w:rsidRPr="00E05DB0">
              <w:rPr>
                <w:rFonts w:ascii="Arial" w:hAnsi="Arial" w:cs="Arial"/>
                <w:sz w:val="22"/>
                <w:szCs w:val="22"/>
                <w:lang w:val="mk-MK"/>
              </w:rPr>
              <w:t>9</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246197" w:rsidRDefault="00412F47" w:rsidP="00A54645">
            <w:pPr>
              <w:rPr>
                <w:rFonts w:ascii="Arial" w:hAnsi="Arial" w:cs="Arial"/>
                <w:sz w:val="22"/>
                <w:szCs w:val="22"/>
                <w:lang w:val="en-US"/>
              </w:rPr>
            </w:pPr>
            <w:r>
              <w:rPr>
                <w:rFonts w:ascii="Arial" w:hAnsi="Arial" w:cs="Arial"/>
                <w:sz w:val="22"/>
                <w:szCs w:val="22"/>
                <w:lang w:val="en-US"/>
              </w:rPr>
              <w:t>10</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246197" w:rsidRDefault="00412F47" w:rsidP="00A54645">
            <w:pPr>
              <w:rPr>
                <w:rFonts w:ascii="Arial" w:hAnsi="Arial" w:cs="Arial"/>
                <w:sz w:val="22"/>
                <w:szCs w:val="22"/>
                <w:lang w:val="en-US"/>
              </w:rPr>
            </w:pPr>
            <w:r>
              <w:rPr>
                <w:rFonts w:ascii="Arial" w:hAnsi="Arial" w:cs="Arial"/>
                <w:sz w:val="22"/>
                <w:szCs w:val="22"/>
                <w:lang w:val="en-US"/>
              </w:rPr>
              <w:t>11</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626" w:type="dxa"/>
            <w:tcBorders>
              <w:top w:val="single" w:sz="4" w:space="0" w:color="auto"/>
              <w:left w:val="double" w:sz="4" w:space="0" w:color="auto"/>
              <w:bottom w:val="single" w:sz="4" w:space="0" w:color="auto"/>
              <w:right w:val="single" w:sz="4" w:space="0" w:color="auto"/>
            </w:tcBorders>
            <w:hideMark/>
          </w:tcPr>
          <w:p w:rsidR="00412F47" w:rsidRPr="00246197" w:rsidRDefault="00412F47" w:rsidP="00A54645">
            <w:pPr>
              <w:rPr>
                <w:rFonts w:ascii="Arial" w:hAnsi="Arial" w:cs="Arial"/>
                <w:sz w:val="22"/>
                <w:szCs w:val="22"/>
                <w:lang w:val="en-US"/>
              </w:rPr>
            </w:pPr>
            <w:r>
              <w:rPr>
                <w:rFonts w:ascii="Arial" w:hAnsi="Arial" w:cs="Arial"/>
                <w:sz w:val="22"/>
                <w:szCs w:val="22"/>
                <w:lang w:val="en-US"/>
              </w:rPr>
              <w:t>12</w:t>
            </w:r>
          </w:p>
        </w:tc>
        <w:tc>
          <w:tcPr>
            <w:tcW w:w="2631"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2182"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496"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260" w:type="dxa"/>
            <w:tcBorders>
              <w:top w:val="single" w:sz="4" w:space="0" w:color="auto"/>
              <w:left w:val="single" w:sz="4" w:space="0" w:color="auto"/>
              <w:bottom w:val="single" w:sz="4" w:space="0" w:color="auto"/>
              <w:right w:val="single" w:sz="4" w:space="0" w:color="auto"/>
            </w:tcBorders>
          </w:tcPr>
          <w:p w:rsidR="00412F47" w:rsidRPr="00E05DB0" w:rsidRDefault="00412F47" w:rsidP="00A54645">
            <w:pPr>
              <w:rPr>
                <w:rFonts w:ascii="Arial" w:hAnsi="Arial" w:cs="Arial"/>
                <w:sz w:val="22"/>
                <w:szCs w:val="22"/>
                <w:lang w:val="mk-MK"/>
              </w:rPr>
            </w:pPr>
          </w:p>
        </w:tc>
        <w:tc>
          <w:tcPr>
            <w:tcW w:w="1694" w:type="dxa"/>
            <w:tcBorders>
              <w:top w:val="single" w:sz="4" w:space="0" w:color="auto"/>
              <w:left w:val="sing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rPr>
          <w:trHeight w:val="221"/>
        </w:trPr>
        <w:tc>
          <w:tcPr>
            <w:tcW w:w="9889" w:type="dxa"/>
            <w:gridSpan w:val="6"/>
            <w:tcBorders>
              <w:top w:val="single" w:sz="4" w:space="0" w:color="auto"/>
              <w:left w:val="double" w:sz="4" w:space="0" w:color="auto"/>
              <w:bottom w:val="single" w:sz="4" w:space="0" w:color="auto"/>
              <w:right w:val="double" w:sz="4" w:space="0" w:color="auto"/>
            </w:tcBorders>
          </w:tcPr>
          <w:p w:rsidR="00412F47" w:rsidRPr="00E05DB0" w:rsidRDefault="00412F47" w:rsidP="00A54645">
            <w:pPr>
              <w:rPr>
                <w:rFonts w:ascii="Arial" w:hAnsi="Arial" w:cs="Arial"/>
                <w:sz w:val="22"/>
                <w:szCs w:val="22"/>
                <w:lang w:val="mk-MK"/>
              </w:rPr>
            </w:pPr>
          </w:p>
        </w:tc>
      </w:tr>
      <w:tr w:rsidR="00412F47" w:rsidRPr="00E05DB0" w:rsidTr="00A54645">
        <w:tc>
          <w:tcPr>
            <w:tcW w:w="9889" w:type="dxa"/>
            <w:gridSpan w:val="6"/>
            <w:tcBorders>
              <w:top w:val="single" w:sz="4" w:space="0" w:color="auto"/>
              <w:left w:val="double" w:sz="4" w:space="0" w:color="auto"/>
              <w:bottom w:val="double" w:sz="4" w:space="0" w:color="auto"/>
              <w:right w:val="double" w:sz="4" w:space="0" w:color="auto"/>
            </w:tcBorders>
          </w:tcPr>
          <w:p w:rsidR="00412F47" w:rsidRPr="00E05DB0" w:rsidRDefault="00412F47" w:rsidP="00A54645">
            <w:pPr>
              <w:jc w:val="both"/>
              <w:rPr>
                <w:rFonts w:ascii="Arial" w:hAnsi="Arial" w:cs="Arial"/>
                <w:sz w:val="18"/>
                <w:szCs w:val="18"/>
                <w:lang w:val="mk-MK"/>
              </w:rPr>
            </w:pPr>
          </w:p>
          <w:p w:rsidR="00412F47" w:rsidRPr="00E905FD" w:rsidRDefault="00412F47" w:rsidP="00A54645">
            <w:pPr>
              <w:jc w:val="both"/>
              <w:rPr>
                <w:rFonts w:ascii="Arial" w:hAnsi="Arial" w:cs="Arial"/>
                <w:b/>
                <w:sz w:val="18"/>
                <w:szCs w:val="18"/>
                <w:lang w:val="mk-MK"/>
              </w:rPr>
            </w:pPr>
            <w:r w:rsidRPr="00E905FD">
              <w:rPr>
                <w:rFonts w:ascii="Arial" w:hAnsi="Arial" w:cs="Arial"/>
                <w:b/>
                <w:sz w:val="18"/>
                <w:szCs w:val="18"/>
                <w:lang w:val="mk-MK"/>
              </w:rPr>
              <w:t>Под полна морална, материјална и кривична одговорност, изјавувам дека сите искази дадени во оваа Пријава се вистинити, точни и во случај да не се напишани своерачно. Го овластувам Еуролинк осигурување, да има право на увид во целокупната документација во врска со настанатиот несреќен случај и истата да може да ја фотокопира и да направи препис.</w:t>
            </w:r>
          </w:p>
          <w:p w:rsidR="00412F47" w:rsidRPr="00E05DB0" w:rsidRDefault="00412F47" w:rsidP="00A54645">
            <w:pPr>
              <w:jc w:val="both"/>
              <w:rPr>
                <w:rFonts w:ascii="Arial" w:hAnsi="Arial" w:cs="Arial"/>
                <w:sz w:val="18"/>
                <w:szCs w:val="18"/>
                <w:lang w:val="mk-MK"/>
              </w:rPr>
            </w:pPr>
          </w:p>
          <w:p w:rsidR="00412F47" w:rsidRPr="00E05DB0" w:rsidRDefault="00412F47" w:rsidP="00A54645">
            <w:pPr>
              <w:jc w:val="both"/>
              <w:rPr>
                <w:rFonts w:ascii="Arial" w:hAnsi="Arial" w:cs="Arial"/>
                <w:sz w:val="18"/>
                <w:szCs w:val="18"/>
                <w:lang w:val="mk-MK"/>
              </w:rPr>
            </w:pPr>
            <w:r w:rsidRPr="00E05DB0">
              <w:rPr>
                <w:rFonts w:ascii="Arial" w:hAnsi="Arial" w:cs="Arial"/>
                <w:sz w:val="18"/>
                <w:szCs w:val="18"/>
                <w:lang w:val="mk-MK"/>
              </w:rPr>
              <w:t xml:space="preserve">Со потпишување на оваа пријава, изречно се согласувам АД за осигурување ЕУРОЛИНК Скопје да врши обработка и да направи копија на моите лични податоци, на посебната категорија на мои лични податоци, согласно одредбите на Законот за заштита на лични податоци, со цел остварување на моето право за надомест на штета. </w:t>
            </w:r>
          </w:p>
          <w:p w:rsidR="00412F47" w:rsidRPr="00E05DB0" w:rsidRDefault="00412F47" w:rsidP="00A54645">
            <w:pPr>
              <w:jc w:val="both"/>
              <w:rPr>
                <w:rFonts w:ascii="Arial" w:hAnsi="Arial" w:cs="Arial"/>
                <w:sz w:val="22"/>
                <w:szCs w:val="22"/>
                <w:lang w:val="mk-MK"/>
              </w:rPr>
            </w:pPr>
          </w:p>
          <w:p w:rsidR="00412F47" w:rsidRPr="00E05DB0" w:rsidRDefault="00412F47" w:rsidP="00A54645">
            <w:pPr>
              <w:jc w:val="both"/>
              <w:rPr>
                <w:rFonts w:ascii="Arial" w:hAnsi="Arial" w:cs="Arial"/>
                <w:sz w:val="22"/>
                <w:szCs w:val="22"/>
                <w:lang w:val="mk-MK"/>
              </w:rPr>
            </w:pPr>
            <w:r w:rsidRPr="00E05DB0">
              <w:rPr>
                <w:rFonts w:ascii="Arial" w:hAnsi="Arial" w:cs="Arial"/>
                <w:sz w:val="22"/>
                <w:szCs w:val="22"/>
                <w:lang w:val="mk-MK"/>
              </w:rPr>
              <w:t>Изјавил (име и презиме): _____________________________________________;</w:t>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r w:rsidRPr="00E05DB0">
              <w:rPr>
                <w:rFonts w:ascii="Arial" w:hAnsi="Arial" w:cs="Arial"/>
                <w:sz w:val="22"/>
                <w:szCs w:val="22"/>
                <w:lang w:val="mk-MK"/>
              </w:rPr>
              <w:tab/>
            </w:r>
          </w:p>
          <w:p w:rsidR="00412F47" w:rsidRPr="00E05DB0" w:rsidRDefault="00412F47" w:rsidP="00A54645">
            <w:pPr>
              <w:jc w:val="both"/>
              <w:rPr>
                <w:rFonts w:ascii="Arial" w:hAnsi="Arial" w:cs="Arial"/>
                <w:sz w:val="22"/>
                <w:szCs w:val="22"/>
                <w:lang w:val="mk-MK"/>
              </w:rPr>
            </w:pPr>
            <w:r w:rsidRPr="00E05DB0">
              <w:rPr>
                <w:rFonts w:ascii="Arial" w:hAnsi="Arial" w:cs="Arial"/>
                <w:sz w:val="22"/>
                <w:szCs w:val="22"/>
                <w:lang w:val="mk-MK"/>
              </w:rPr>
              <w:t>Место и датум:__________________________________</w:t>
            </w:r>
            <w:r>
              <w:rPr>
                <w:rFonts w:ascii="Arial" w:hAnsi="Arial" w:cs="Arial"/>
                <w:sz w:val="22"/>
                <w:szCs w:val="22"/>
                <w:lang w:val="mk-MK"/>
              </w:rPr>
              <w:t>.</w:t>
            </w:r>
          </w:p>
          <w:p w:rsidR="00412F47" w:rsidRPr="00E05DB0" w:rsidRDefault="00412F47" w:rsidP="00A54645">
            <w:pPr>
              <w:jc w:val="both"/>
              <w:rPr>
                <w:rFonts w:ascii="Arial" w:hAnsi="Arial" w:cs="Arial"/>
                <w:sz w:val="22"/>
                <w:szCs w:val="22"/>
                <w:lang w:val="mk-MK"/>
              </w:rPr>
            </w:pPr>
          </w:p>
          <w:p w:rsidR="00412F47" w:rsidRPr="00E05DB0" w:rsidRDefault="00412F47" w:rsidP="00A54645">
            <w:pPr>
              <w:rPr>
                <w:rFonts w:ascii="Arial" w:hAnsi="Arial" w:cs="Arial"/>
                <w:sz w:val="22"/>
                <w:szCs w:val="22"/>
                <w:lang w:val="mk-MK"/>
              </w:rPr>
            </w:pPr>
          </w:p>
          <w:p w:rsidR="00412F47" w:rsidRDefault="00412F47" w:rsidP="00A54645">
            <w:pPr>
              <w:pStyle w:val="Header"/>
              <w:jc w:val="center"/>
              <w:rPr>
                <w:rFonts w:ascii="Arial" w:hAnsi="Arial" w:cs="Arial"/>
                <w:b/>
                <w:color w:val="000000" w:themeColor="text1"/>
                <w:sz w:val="16"/>
                <w:szCs w:val="16"/>
                <w:lang w:val="mk-MK"/>
              </w:rPr>
            </w:pPr>
            <w:r>
              <w:rPr>
                <w:rFonts w:ascii="Arial" w:hAnsi="Arial" w:cs="Arial"/>
                <w:b/>
                <w:color w:val="000000" w:themeColor="text1"/>
                <w:sz w:val="16"/>
                <w:szCs w:val="16"/>
                <w:lang w:val="mk-MK"/>
              </w:rPr>
              <w:t>Приемот на оваа пријава не значи признавање на правото за надомест на штета.</w:t>
            </w:r>
          </w:p>
          <w:p w:rsidR="00412F47" w:rsidRPr="00E05DB0" w:rsidRDefault="00412F47" w:rsidP="00A54645">
            <w:pPr>
              <w:jc w:val="both"/>
              <w:rPr>
                <w:rFonts w:ascii="Arial" w:hAnsi="Arial" w:cs="Arial"/>
                <w:sz w:val="22"/>
                <w:szCs w:val="22"/>
                <w:lang w:val="mk-MK"/>
              </w:rPr>
            </w:pPr>
          </w:p>
          <w:p w:rsidR="00412F47" w:rsidRPr="00E05DB0" w:rsidRDefault="00412F47" w:rsidP="00A54645">
            <w:pPr>
              <w:jc w:val="both"/>
              <w:rPr>
                <w:rFonts w:ascii="Arial" w:hAnsi="Arial" w:cs="Arial"/>
                <w:sz w:val="22"/>
                <w:szCs w:val="22"/>
                <w:lang w:val="mk-MK"/>
              </w:rPr>
            </w:pPr>
          </w:p>
          <w:p w:rsidR="00412F47" w:rsidRPr="00E05DB0" w:rsidRDefault="00412F47" w:rsidP="00A54645">
            <w:pPr>
              <w:jc w:val="both"/>
              <w:rPr>
                <w:rFonts w:ascii="Arial" w:hAnsi="Arial" w:cs="Arial"/>
                <w:sz w:val="22"/>
                <w:szCs w:val="22"/>
                <w:lang w:val="mk-MK"/>
              </w:rPr>
            </w:pPr>
          </w:p>
          <w:p w:rsidR="00412F47" w:rsidRPr="00E05DB0" w:rsidRDefault="00412F47" w:rsidP="00A54645">
            <w:pPr>
              <w:jc w:val="both"/>
              <w:rPr>
                <w:rFonts w:ascii="Arial" w:hAnsi="Arial" w:cs="Arial"/>
                <w:sz w:val="22"/>
                <w:szCs w:val="22"/>
                <w:lang w:val="mk-MK"/>
              </w:rPr>
            </w:pPr>
          </w:p>
          <w:p w:rsidR="00412F47" w:rsidRPr="00E05DB0" w:rsidRDefault="00412F47" w:rsidP="00A54645">
            <w:pPr>
              <w:jc w:val="right"/>
              <w:rPr>
                <w:rFonts w:ascii="Arial" w:hAnsi="Arial" w:cs="Arial"/>
                <w:sz w:val="22"/>
                <w:szCs w:val="22"/>
                <w:lang w:val="mk-MK"/>
              </w:rPr>
            </w:pPr>
            <w:r w:rsidRPr="00E05DB0">
              <w:rPr>
                <w:rFonts w:ascii="Arial" w:hAnsi="Arial" w:cs="Arial"/>
                <w:sz w:val="22"/>
                <w:szCs w:val="22"/>
                <w:lang w:val="mk-MK"/>
              </w:rPr>
              <w:t>Потпис</w:t>
            </w:r>
            <w:r>
              <w:rPr>
                <w:rFonts w:ascii="Arial" w:hAnsi="Arial" w:cs="Arial"/>
                <w:sz w:val="22"/>
                <w:szCs w:val="22"/>
                <w:lang w:val="mk-MK"/>
              </w:rPr>
              <w:t xml:space="preserve"> на осигуреникот/корисникот на осигурувањето</w:t>
            </w:r>
          </w:p>
          <w:p w:rsidR="00412F47" w:rsidRPr="00E05DB0" w:rsidRDefault="00412F47" w:rsidP="00A54645">
            <w:pPr>
              <w:jc w:val="right"/>
              <w:rPr>
                <w:rFonts w:ascii="Arial" w:hAnsi="Arial" w:cs="Arial"/>
                <w:sz w:val="22"/>
                <w:szCs w:val="22"/>
                <w:lang w:val="mk-MK"/>
              </w:rPr>
            </w:pPr>
          </w:p>
          <w:p w:rsidR="00412F47" w:rsidRPr="00E05DB0" w:rsidRDefault="00412F47" w:rsidP="00A54645">
            <w:pPr>
              <w:jc w:val="right"/>
              <w:rPr>
                <w:rFonts w:ascii="Arial" w:hAnsi="Arial" w:cs="Arial"/>
                <w:sz w:val="22"/>
                <w:szCs w:val="22"/>
                <w:lang w:val="mk-MK"/>
              </w:rPr>
            </w:pPr>
            <w:r w:rsidRPr="00E05DB0">
              <w:rPr>
                <w:rFonts w:ascii="Arial" w:hAnsi="Arial" w:cs="Arial"/>
                <w:sz w:val="22"/>
                <w:szCs w:val="22"/>
                <w:lang w:val="mk-MK"/>
              </w:rPr>
              <w:t>______________________________</w:t>
            </w:r>
          </w:p>
          <w:p w:rsidR="00412F47" w:rsidRPr="00E05DB0" w:rsidRDefault="00412F47" w:rsidP="00A54645">
            <w:pPr>
              <w:rPr>
                <w:rFonts w:ascii="Arial" w:hAnsi="Arial" w:cs="Arial"/>
                <w:sz w:val="22"/>
                <w:szCs w:val="22"/>
                <w:lang w:val="mk-MK"/>
              </w:rPr>
            </w:pPr>
          </w:p>
        </w:tc>
      </w:tr>
    </w:tbl>
    <w:p w:rsidR="00412F47" w:rsidRPr="00E05DB0" w:rsidRDefault="00412F47" w:rsidP="00412F47">
      <w:pPr>
        <w:ind w:left="-720" w:right="-694"/>
        <w:rPr>
          <w:rFonts w:ascii="Arial" w:hAnsi="Arial" w:cs="Arial"/>
          <w:b/>
          <w:bCs/>
          <w:sz w:val="22"/>
          <w:szCs w:val="22"/>
          <w:lang w:val="mk-MK"/>
        </w:rPr>
      </w:pPr>
    </w:p>
    <w:p w:rsidR="004655DD" w:rsidRPr="00E915FA" w:rsidRDefault="004655DD" w:rsidP="004655DD">
      <w:pPr>
        <w:rPr>
          <w:rFonts w:ascii="Arial" w:hAnsi="Arial" w:cs="Arial"/>
          <w:b/>
          <w:bCs/>
          <w:noProof/>
          <w:color w:val="000000"/>
          <w:spacing w:val="-6"/>
          <w:sz w:val="18"/>
          <w:szCs w:val="18"/>
          <w:lang w:val="mk-MK"/>
        </w:rPr>
      </w:pPr>
    </w:p>
    <w:p w:rsidR="004655DD" w:rsidRDefault="004655DD" w:rsidP="004655DD">
      <w:pPr>
        <w:rPr>
          <w:rFonts w:ascii="Arial" w:hAnsi="Arial" w:cs="Arial"/>
          <w:b/>
          <w:bCs/>
          <w:noProof/>
          <w:color w:val="000000"/>
          <w:spacing w:val="-6"/>
          <w:sz w:val="18"/>
          <w:szCs w:val="18"/>
          <w:lang w:val="mk-MK"/>
        </w:rPr>
      </w:pPr>
    </w:p>
    <w:p w:rsidR="004655DD" w:rsidRPr="00E915FA" w:rsidRDefault="004655DD" w:rsidP="004655DD">
      <w:pPr>
        <w:rPr>
          <w:rFonts w:ascii="Arial" w:hAnsi="Arial" w:cs="Arial"/>
          <w:b/>
          <w:bCs/>
          <w:noProof/>
          <w:color w:val="000000"/>
          <w:spacing w:val="-6"/>
          <w:sz w:val="18"/>
          <w:szCs w:val="18"/>
          <w:lang w:val="mk-MK"/>
        </w:rPr>
      </w:pPr>
    </w:p>
    <w:p w:rsidR="004655DD" w:rsidRDefault="004655DD" w:rsidP="004655DD">
      <w:pPr>
        <w:rPr>
          <w:rFonts w:ascii="Arial" w:hAnsi="Arial" w:cs="Arial"/>
          <w:b/>
          <w:bCs/>
          <w:noProof/>
          <w:color w:val="000000"/>
          <w:spacing w:val="-6"/>
          <w:sz w:val="18"/>
          <w:szCs w:val="18"/>
          <w:lang w:val="en-US"/>
        </w:rPr>
      </w:pPr>
    </w:p>
    <w:sectPr w:rsidR="004655DD"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AB" w:rsidRDefault="000731AB">
      <w:r>
        <w:separator/>
      </w:r>
    </w:p>
  </w:endnote>
  <w:endnote w:type="continuationSeparator" w:id="0">
    <w:p w:rsidR="000731AB" w:rsidRDefault="00073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DE0" w:rsidRDefault="00F53141" w:rsidP="00EB4DE0">
    <w:pPr>
      <w:pStyle w:val="Footer"/>
      <w:ind w:left="-284"/>
      <w:jc w:val="both"/>
    </w:pPr>
    <w:r>
      <w:rPr>
        <w:noProof/>
      </w:rPr>
      <w:pict>
        <v:group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1"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rsidR="00EB4DE0" w:rsidRDefault="00DA226F" w:rsidP="00FE0236">
                  <w:pPr>
                    <w:pStyle w:val="Footer"/>
                    <w:rPr>
                      <w:sz w:val="14"/>
                      <w:szCs w:val="14"/>
                    </w:rPr>
                  </w:pPr>
                  <w:bookmarkStart w:id="3"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1A1F88">
                    <w:rPr>
                      <w:sz w:val="14"/>
                      <w:szCs w:val="14"/>
                      <w:lang w:val="mk-MK"/>
                    </w:rPr>
                    <w:t>членка на групацијата ГРАВЕ, ул. Пиринска</w:t>
                  </w:r>
                  <w:r w:rsidR="001A1F88">
                    <w:rPr>
                      <w:sz w:val="14"/>
                      <w:szCs w:val="14"/>
                    </w:rPr>
                    <w:t xml:space="preserve"> 2</w:t>
                  </w:r>
                  <w:r w:rsidR="001A1F88">
                    <w:rPr>
                      <w:sz w:val="14"/>
                      <w:szCs w:val="14"/>
                      <w:lang w:val="mk-MK"/>
                    </w:rPr>
                    <w:t>3</w:t>
                  </w:r>
                  <w:r w:rsidR="00EB4DE0" w:rsidRPr="001113AA">
                    <w:rPr>
                      <w:sz w:val="14"/>
                      <w:szCs w:val="14"/>
                    </w:rPr>
                    <w:t>,</w:t>
                  </w:r>
                  <w:r w:rsidR="001A1F88">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1A1F88">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3"/>
                  <w:r w:rsidRPr="00B14F9D">
                    <w:rPr>
                      <w:rFonts w:ascii="MAC C Swiss" w:eastAsia="Calibri" w:hAnsi="MAC C Swiss"/>
                      <w:b/>
                      <w:sz w:val="14"/>
                      <w:szCs w:val="14"/>
                      <w:lang w:val="en-US"/>
                    </w:rPr>
                    <w:t xml:space="preserve">                  </w:t>
                  </w:r>
                </w:p>
                <w:p w:rsidR="00EB4DE0" w:rsidRDefault="00EB4DE0" w:rsidP="00EB4DE0"/>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AB" w:rsidRDefault="000731AB">
      <w:r>
        <w:separator/>
      </w:r>
    </w:p>
  </w:footnote>
  <w:footnote w:type="continuationSeparator" w:id="0">
    <w:p w:rsidR="000731AB" w:rsidRDefault="00073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9D" w:rsidRDefault="00B14F9D" w:rsidP="00EB4DE0">
    <w:pPr>
      <w:pStyle w:val="Header"/>
      <w:tabs>
        <w:tab w:val="clear" w:pos="9360"/>
        <w:tab w:val="right" w:pos="10206"/>
      </w:tabs>
      <w:jc w:val="right"/>
    </w:pPr>
    <w:r>
      <w:rPr>
        <w:noProof/>
      </w:rPr>
      <w:drawing>
        <wp:inline distT="0" distB="0" distL="0" distR="0">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nsid w:val="2F631E08"/>
    <w:multiLevelType w:val="hybridMultilevel"/>
    <w:tmpl w:val="E5825ADC"/>
    <w:lvl w:ilvl="0" w:tplc="27262B98">
      <w:start w:val="1"/>
      <w:numFmt w:val="upperLetter"/>
      <w:lvlText w:val="%1."/>
      <w:lvlJc w:val="left"/>
      <w:pPr>
        <w:ind w:left="462" w:hanging="360"/>
      </w:pPr>
      <w:rPr>
        <w:rFonts w:hint="default"/>
        <w:b/>
        <w:color w:val="FFFFFF"/>
        <w:sz w:val="18"/>
      </w:rPr>
    </w:lvl>
    <w:lvl w:ilvl="1" w:tplc="042F0019" w:tentative="1">
      <w:start w:val="1"/>
      <w:numFmt w:val="lowerLetter"/>
      <w:lvlText w:val="%2."/>
      <w:lvlJc w:val="left"/>
      <w:pPr>
        <w:ind w:left="1182" w:hanging="360"/>
      </w:pPr>
    </w:lvl>
    <w:lvl w:ilvl="2" w:tplc="042F001B" w:tentative="1">
      <w:start w:val="1"/>
      <w:numFmt w:val="lowerRoman"/>
      <w:lvlText w:val="%3."/>
      <w:lvlJc w:val="right"/>
      <w:pPr>
        <w:ind w:left="1902" w:hanging="180"/>
      </w:pPr>
    </w:lvl>
    <w:lvl w:ilvl="3" w:tplc="042F000F" w:tentative="1">
      <w:start w:val="1"/>
      <w:numFmt w:val="decimal"/>
      <w:lvlText w:val="%4."/>
      <w:lvlJc w:val="left"/>
      <w:pPr>
        <w:ind w:left="2622" w:hanging="360"/>
      </w:pPr>
    </w:lvl>
    <w:lvl w:ilvl="4" w:tplc="042F0019" w:tentative="1">
      <w:start w:val="1"/>
      <w:numFmt w:val="lowerLetter"/>
      <w:lvlText w:val="%5."/>
      <w:lvlJc w:val="left"/>
      <w:pPr>
        <w:ind w:left="3342" w:hanging="360"/>
      </w:pPr>
    </w:lvl>
    <w:lvl w:ilvl="5" w:tplc="042F001B" w:tentative="1">
      <w:start w:val="1"/>
      <w:numFmt w:val="lowerRoman"/>
      <w:lvlText w:val="%6."/>
      <w:lvlJc w:val="right"/>
      <w:pPr>
        <w:ind w:left="4062" w:hanging="180"/>
      </w:pPr>
    </w:lvl>
    <w:lvl w:ilvl="6" w:tplc="042F000F" w:tentative="1">
      <w:start w:val="1"/>
      <w:numFmt w:val="decimal"/>
      <w:lvlText w:val="%7."/>
      <w:lvlJc w:val="left"/>
      <w:pPr>
        <w:ind w:left="4782" w:hanging="360"/>
      </w:pPr>
    </w:lvl>
    <w:lvl w:ilvl="7" w:tplc="042F0019" w:tentative="1">
      <w:start w:val="1"/>
      <w:numFmt w:val="lowerLetter"/>
      <w:lvlText w:val="%8."/>
      <w:lvlJc w:val="left"/>
      <w:pPr>
        <w:ind w:left="5502" w:hanging="360"/>
      </w:pPr>
    </w:lvl>
    <w:lvl w:ilvl="8" w:tplc="042F001B" w:tentative="1">
      <w:start w:val="1"/>
      <w:numFmt w:val="lowerRoman"/>
      <w:lvlText w:val="%9."/>
      <w:lvlJc w:val="right"/>
      <w:pPr>
        <w:ind w:left="6222" w:hanging="180"/>
      </w:pPr>
    </w:lvl>
  </w:abstractNum>
  <w:abstractNum w:abstractNumId="3">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5">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EDE1405"/>
    <w:multiLevelType w:val="hybridMultilevel"/>
    <w:tmpl w:val="5248E74A"/>
    <w:lvl w:ilvl="0" w:tplc="E61C54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605B90"/>
    <w:rsid w:val="000208F7"/>
    <w:rsid w:val="00032F18"/>
    <w:rsid w:val="000609F9"/>
    <w:rsid w:val="00064C35"/>
    <w:rsid w:val="0006697E"/>
    <w:rsid w:val="000731AB"/>
    <w:rsid w:val="00091D80"/>
    <w:rsid w:val="0009276B"/>
    <w:rsid w:val="000A425F"/>
    <w:rsid w:val="000C7408"/>
    <w:rsid w:val="000E73DB"/>
    <w:rsid w:val="000F24AB"/>
    <w:rsid w:val="00146EB6"/>
    <w:rsid w:val="0015473F"/>
    <w:rsid w:val="00154F37"/>
    <w:rsid w:val="00161017"/>
    <w:rsid w:val="00167265"/>
    <w:rsid w:val="0017380B"/>
    <w:rsid w:val="00176308"/>
    <w:rsid w:val="00183A65"/>
    <w:rsid w:val="001A1F88"/>
    <w:rsid w:val="001B0BC6"/>
    <w:rsid w:val="001B731D"/>
    <w:rsid w:val="001C2B13"/>
    <w:rsid w:val="001C7395"/>
    <w:rsid w:val="001C7AB8"/>
    <w:rsid w:val="001E4B7C"/>
    <w:rsid w:val="001F0BBC"/>
    <w:rsid w:val="001F3975"/>
    <w:rsid w:val="002037AC"/>
    <w:rsid w:val="00207D38"/>
    <w:rsid w:val="00210EBE"/>
    <w:rsid w:val="00216C64"/>
    <w:rsid w:val="0022643E"/>
    <w:rsid w:val="00227BD2"/>
    <w:rsid w:val="00232775"/>
    <w:rsid w:val="002333D0"/>
    <w:rsid w:val="00247D9B"/>
    <w:rsid w:val="00256FA3"/>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069B6"/>
    <w:rsid w:val="004125DC"/>
    <w:rsid w:val="00412F47"/>
    <w:rsid w:val="004207D5"/>
    <w:rsid w:val="00440FDD"/>
    <w:rsid w:val="004655DD"/>
    <w:rsid w:val="0047073D"/>
    <w:rsid w:val="00480A94"/>
    <w:rsid w:val="00480BC5"/>
    <w:rsid w:val="00480E53"/>
    <w:rsid w:val="00486D95"/>
    <w:rsid w:val="004A0C2B"/>
    <w:rsid w:val="004A5252"/>
    <w:rsid w:val="004C3208"/>
    <w:rsid w:val="004E161D"/>
    <w:rsid w:val="00513DF9"/>
    <w:rsid w:val="00515633"/>
    <w:rsid w:val="00524582"/>
    <w:rsid w:val="00526CAB"/>
    <w:rsid w:val="005367BA"/>
    <w:rsid w:val="00541250"/>
    <w:rsid w:val="00547F08"/>
    <w:rsid w:val="005551B7"/>
    <w:rsid w:val="00555278"/>
    <w:rsid w:val="00565FE7"/>
    <w:rsid w:val="00574B17"/>
    <w:rsid w:val="005831E3"/>
    <w:rsid w:val="005844D6"/>
    <w:rsid w:val="0059240B"/>
    <w:rsid w:val="005C2FCE"/>
    <w:rsid w:val="005C3733"/>
    <w:rsid w:val="005D10A3"/>
    <w:rsid w:val="005F3592"/>
    <w:rsid w:val="005F638D"/>
    <w:rsid w:val="00605B90"/>
    <w:rsid w:val="00621677"/>
    <w:rsid w:val="00643EE3"/>
    <w:rsid w:val="00661244"/>
    <w:rsid w:val="00661ABB"/>
    <w:rsid w:val="0067151F"/>
    <w:rsid w:val="006815B6"/>
    <w:rsid w:val="006850D7"/>
    <w:rsid w:val="00691821"/>
    <w:rsid w:val="006B0CFE"/>
    <w:rsid w:val="006B19DB"/>
    <w:rsid w:val="006C4C82"/>
    <w:rsid w:val="006E4A4D"/>
    <w:rsid w:val="006E63F4"/>
    <w:rsid w:val="006E7966"/>
    <w:rsid w:val="00707680"/>
    <w:rsid w:val="00711528"/>
    <w:rsid w:val="00731005"/>
    <w:rsid w:val="00734B04"/>
    <w:rsid w:val="00760127"/>
    <w:rsid w:val="00786F6E"/>
    <w:rsid w:val="00795145"/>
    <w:rsid w:val="007A3FB3"/>
    <w:rsid w:val="007D1545"/>
    <w:rsid w:val="007E0921"/>
    <w:rsid w:val="00817C20"/>
    <w:rsid w:val="00820F7B"/>
    <w:rsid w:val="00827C63"/>
    <w:rsid w:val="008427A9"/>
    <w:rsid w:val="008743AD"/>
    <w:rsid w:val="008C5981"/>
    <w:rsid w:val="008F5D29"/>
    <w:rsid w:val="00900A04"/>
    <w:rsid w:val="009050B7"/>
    <w:rsid w:val="0091591D"/>
    <w:rsid w:val="0092400B"/>
    <w:rsid w:val="00927D5C"/>
    <w:rsid w:val="009307EB"/>
    <w:rsid w:val="009531D0"/>
    <w:rsid w:val="009766A5"/>
    <w:rsid w:val="0097743E"/>
    <w:rsid w:val="009810EE"/>
    <w:rsid w:val="009907C1"/>
    <w:rsid w:val="00993240"/>
    <w:rsid w:val="009A5A8F"/>
    <w:rsid w:val="009A6BF4"/>
    <w:rsid w:val="009C33B1"/>
    <w:rsid w:val="009C576F"/>
    <w:rsid w:val="009D48B4"/>
    <w:rsid w:val="009D5A56"/>
    <w:rsid w:val="00A10065"/>
    <w:rsid w:val="00A15A35"/>
    <w:rsid w:val="00A45E96"/>
    <w:rsid w:val="00A4746D"/>
    <w:rsid w:val="00A47A6F"/>
    <w:rsid w:val="00A7254B"/>
    <w:rsid w:val="00A91D2C"/>
    <w:rsid w:val="00A93439"/>
    <w:rsid w:val="00AA58D9"/>
    <w:rsid w:val="00AB7DA6"/>
    <w:rsid w:val="00AC491B"/>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B762F"/>
    <w:rsid w:val="00BB7BCC"/>
    <w:rsid w:val="00BC56E5"/>
    <w:rsid w:val="00BD51DB"/>
    <w:rsid w:val="00BD66C4"/>
    <w:rsid w:val="00BD7B16"/>
    <w:rsid w:val="00BE0030"/>
    <w:rsid w:val="00BE5B49"/>
    <w:rsid w:val="00C04693"/>
    <w:rsid w:val="00C26237"/>
    <w:rsid w:val="00C70AC8"/>
    <w:rsid w:val="00C853B2"/>
    <w:rsid w:val="00C85E49"/>
    <w:rsid w:val="00C96E48"/>
    <w:rsid w:val="00CB00AD"/>
    <w:rsid w:val="00CC01E9"/>
    <w:rsid w:val="00CC07B8"/>
    <w:rsid w:val="00CC4156"/>
    <w:rsid w:val="00CC47FE"/>
    <w:rsid w:val="00CC654A"/>
    <w:rsid w:val="00CF71ED"/>
    <w:rsid w:val="00D0281D"/>
    <w:rsid w:val="00D2089B"/>
    <w:rsid w:val="00D46609"/>
    <w:rsid w:val="00D71765"/>
    <w:rsid w:val="00D72C73"/>
    <w:rsid w:val="00D82EE7"/>
    <w:rsid w:val="00D9249D"/>
    <w:rsid w:val="00DA189D"/>
    <w:rsid w:val="00DA226F"/>
    <w:rsid w:val="00DB76FE"/>
    <w:rsid w:val="00DC3DD2"/>
    <w:rsid w:val="00DC57D0"/>
    <w:rsid w:val="00DD0694"/>
    <w:rsid w:val="00DE620C"/>
    <w:rsid w:val="00DF0205"/>
    <w:rsid w:val="00DF3067"/>
    <w:rsid w:val="00E04683"/>
    <w:rsid w:val="00E20B68"/>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1140"/>
    <w:rsid w:val="00EC2A22"/>
    <w:rsid w:val="00ED0C31"/>
    <w:rsid w:val="00EE5F21"/>
    <w:rsid w:val="00EF137C"/>
    <w:rsid w:val="00EF5D09"/>
    <w:rsid w:val="00F017F0"/>
    <w:rsid w:val="00F215E6"/>
    <w:rsid w:val="00F42B49"/>
    <w:rsid w:val="00F53141"/>
    <w:rsid w:val="00F74D1E"/>
    <w:rsid w:val="00F7748B"/>
    <w:rsid w:val="00F801EB"/>
    <w:rsid w:val="00F962D9"/>
    <w:rsid w:val="00FB2D3B"/>
    <w:rsid w:val="00FE0236"/>
    <w:rsid w:val="00FE432B"/>
    <w:rsid w:val="00FE4853"/>
    <w:rsid w:val="00FE4DCB"/>
    <w:rsid w:val="00FE6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AC491B"/>
    <w:pPr>
      <w:ind w:firstLine="720"/>
      <w:jc w:val="both"/>
    </w:pPr>
    <w:rPr>
      <w:rFonts w:ascii="MAC C Swiss" w:hAnsi="MAC C Swiss"/>
      <w:lang w:val="en-US"/>
    </w:rPr>
  </w:style>
  <w:style w:type="character" w:customStyle="1" w:styleId="BodyTextIndentChar">
    <w:name w:val="Body Text Indent Char"/>
    <w:basedOn w:val="DefaultParagraphFont"/>
    <w:link w:val="BodyTextIndent"/>
    <w:uiPriority w:val="99"/>
    <w:rsid w:val="00AC491B"/>
    <w:rPr>
      <w:rFonts w:ascii="MAC C Swiss" w:hAnsi="MAC C Swiss"/>
      <w:sz w:val="24"/>
      <w:szCs w:val="24"/>
    </w:rPr>
  </w:style>
  <w:style w:type="paragraph" w:customStyle="1" w:styleId="WW-BodyText2">
    <w:name w:val="WW-Body Text 2"/>
    <w:basedOn w:val="Normal"/>
    <w:uiPriority w:val="99"/>
    <w:rsid w:val="004655DD"/>
    <w:pPr>
      <w:suppressAutoHyphens/>
    </w:pPr>
    <w:rPr>
      <w:rFonts w:ascii="MAC C Swiss" w:hAnsi="MAC C Swiss"/>
      <w:b/>
      <w:bCs/>
      <w:sz w:val="20"/>
      <w:lang w:eastAsia="ar-SA"/>
    </w:rPr>
  </w:style>
</w:styles>
</file>

<file path=word/webSettings.xml><?xml version="1.0" encoding="utf-8"?>
<w:webSettings xmlns:r="http://schemas.openxmlformats.org/officeDocument/2006/relationships" xmlns:w="http://schemas.openxmlformats.org/wordprocessingml/2006/main">
  <w:divs>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DBA3-A634-428B-B2AE-C70B8C8D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dejan.misevski</cp:lastModifiedBy>
  <cp:revision>6</cp:revision>
  <cp:lastPrinted>2020-10-07T21:19:00Z</cp:lastPrinted>
  <dcterms:created xsi:type="dcterms:W3CDTF">2020-10-07T22:22:00Z</dcterms:created>
  <dcterms:modified xsi:type="dcterms:W3CDTF">2022-07-27T07:34:00Z</dcterms:modified>
</cp:coreProperties>
</file>